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D49" w14:textId="6645C0E7" w:rsidR="008925B1" w:rsidRPr="00D36DD3" w:rsidRDefault="002B708B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ТЕ</w:t>
      </w:r>
      <w:r w:rsidR="00412D7F" w:rsidRPr="00D36DD3">
        <w:rPr>
          <w:rFonts w:ascii="EurofontC" w:hAnsi="EurofontC" w:cs="Arial"/>
          <w:b/>
          <w:sz w:val="22"/>
          <w:szCs w:val="22"/>
          <w:u w:val="single"/>
        </w:rPr>
        <w:t>Х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НИЧЕСКОЕ ЗАДАНИЕ</w:t>
      </w:r>
    </w:p>
    <w:p w14:paraId="631B7D95" w14:textId="79884AD0" w:rsidR="008925B1" w:rsidRPr="00D36DD3" w:rsidRDefault="00950E5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BD763C" w:rsidRPr="00D36DD3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D36DD3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тридцатиместную палатку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>
        <w:rPr>
          <w:rFonts w:ascii="EurofontC" w:hAnsi="EurofontC" w:cs="Arial"/>
          <w:b/>
          <w:sz w:val="22"/>
          <w:szCs w:val="22"/>
          <w:u w:val="single"/>
        </w:rPr>
        <w:t>М-30</w:t>
      </w:r>
    </w:p>
    <w:p w14:paraId="109C21B7" w14:textId="74B9282E" w:rsidR="008925B1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7E477288" w14:textId="1601B522" w:rsidR="00950E56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5A8E9837" w14:textId="77777777" w:rsidR="00950E56" w:rsidRPr="00D36DD3" w:rsidRDefault="00950E56" w:rsidP="00950E56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50C61D41" w14:textId="77777777"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r w:rsidRPr="00D36DD3">
        <w:rPr>
          <w:rFonts w:ascii="EurofontC" w:hAnsi="EurofontC" w:cs="Arial"/>
          <w:snapToGrid w:val="0"/>
          <w:sz w:val="22"/>
          <w:szCs w:val="22"/>
        </w:rPr>
        <w:t>°С до + 40°С.</w:t>
      </w:r>
    </w:p>
    <w:p w14:paraId="5B5D3428" w14:textId="4BCD7F9A" w:rsidR="008F24C8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из 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21A6D1CD" w14:textId="172ABCC6"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Пол изготавливается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950E5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17CB7533" w14:textId="77777777"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14:paraId="735BE331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8925B1" w:rsidRPr="00D36DD3" w14:paraId="00E49BF1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B73" w14:textId="77777777"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F1" w14:textId="77777777"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14:paraId="09E8D88E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D7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9D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6,75</w:t>
            </w:r>
          </w:p>
        </w:tc>
      </w:tr>
      <w:tr w:rsidR="008925B1" w:rsidRPr="00D36DD3" w14:paraId="731ACBB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0E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423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14:paraId="24432356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B22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C47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14:paraId="5EC8715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2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791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14:paraId="302A0E0C" w14:textId="77777777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985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CE4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40,5</w:t>
            </w:r>
          </w:p>
        </w:tc>
      </w:tr>
      <w:tr w:rsidR="00C77C82" w:rsidRPr="00D36DD3" w14:paraId="71872FD7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651" w14:textId="77777777"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7F6" w14:textId="77777777" w:rsidR="00C77C82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240</w:t>
            </w:r>
            <w:r w:rsidR="00D36DD3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-</w:t>
            </w:r>
            <w:r w:rsidR="00D36DD3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290</w:t>
            </w:r>
          </w:p>
        </w:tc>
      </w:tr>
      <w:tr w:rsidR="008F24C8" w:rsidRPr="00D36DD3" w14:paraId="267A538A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563" w14:textId="77777777"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197" w14:textId="77777777" w:rsidR="008F24C8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14:paraId="523946C2" w14:textId="77777777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C20" w14:textId="77777777"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1D0B" w14:textId="77777777" w:rsidR="0096730D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2,3*0,4*0,32</w:t>
            </w:r>
          </w:p>
          <w:p w14:paraId="101A0B89" w14:textId="77777777" w:rsidR="00B375AA" w:rsidRPr="00D36DD3" w:rsidRDefault="00B375AA" w:rsidP="00E73F0B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2,05*0,</w:t>
            </w:r>
            <w:r w:rsidR="00E73F0B" w:rsidRPr="00D36DD3"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*0,5</w:t>
            </w:r>
          </w:p>
        </w:tc>
      </w:tr>
    </w:tbl>
    <w:p w14:paraId="7A5C5EF5" w14:textId="77777777"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4B3DF14" w14:textId="77777777"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381E8B1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9C8B3C0" w14:textId="77777777"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14:paraId="53A4CAB4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4252"/>
        <w:gridCol w:w="2411"/>
      </w:tblGrid>
      <w:tr w:rsidR="002B0539" w:rsidRPr="00D36DD3" w14:paraId="2D598189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230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6F5533BB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5C" w14:textId="77777777"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C6" w14:textId="77777777"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78" w14:textId="77777777"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14:paraId="3FD0D9D2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D4C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638" w14:textId="77777777"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9D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F5CE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14:paraId="5420939C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C0A" w14:textId="77777777"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CD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A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1419693D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2DE70507" w14:textId="77777777"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C68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 пола. </w:t>
            </w:r>
          </w:p>
        </w:tc>
      </w:tr>
      <w:tr w:rsidR="002B0539" w:rsidRPr="00D36DD3" w14:paraId="5985DE9F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97F" w14:textId="77777777"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E1A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14:paraId="4442D16E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2AEE175A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0B02A673" w14:textId="77777777"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83994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B00F6" w:rsidRPr="00D36DD3" w14:paraId="3EEDF5C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6C6A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65E" w14:textId="5CF36495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9FF" w14:textId="0981D3A8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86CAC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B00F6" w:rsidRPr="00D36DD3" w14:paraId="5EBD77F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68D" w14:textId="77777777" w:rsidR="00DB00F6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14:paraId="3CFEB13B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E64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85" w14:textId="56ACB74F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арт. 1129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ГОСТ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F0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B00F6" w:rsidRPr="00D36DD3" w14:paraId="0F1E7150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59F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BA6" w14:textId="77777777" w:rsidR="00DB00F6" w:rsidRPr="00D36DD3" w:rsidRDefault="00DB00F6" w:rsidP="00DB00F6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Труба стальная  бесшовная холоднодеформированная Д=48х3,5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C55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F7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B00F6" w:rsidRPr="00D36DD3" w14:paraId="391128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812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23F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Труба стальная 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электросварная прямошовная  Д=40х1,5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E36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07E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продольных стяжек </w:t>
            </w:r>
          </w:p>
        </w:tc>
      </w:tr>
      <w:tr w:rsidR="00DB00F6" w:rsidRPr="00D36DD3" w14:paraId="407E825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197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F73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57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0FA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B00F6" w:rsidRPr="00D36DD3" w14:paraId="49FE084E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4FE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199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листовая 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5CE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6E6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DB00F6" w:rsidRPr="00D36DD3" w14:paraId="3332A4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0C1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C7A" w14:textId="1D4D3ED2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4A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A0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38DABD71" w14:textId="77777777" w:rsidR="008925B1" w:rsidRPr="00D36DD3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14:paraId="3AA27BB5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Цвет ниток </w:t>
      </w:r>
      <w:r w:rsidR="001B4739" w:rsidRPr="00D36DD3">
        <w:rPr>
          <w:rFonts w:ascii="EurofontC" w:hAnsi="EurofontC" w:cs="Arial"/>
          <w:sz w:val="22"/>
          <w:szCs w:val="22"/>
        </w:rPr>
        <w:t>соответствует</w:t>
      </w:r>
      <w:r w:rsidRPr="00D36DD3">
        <w:rPr>
          <w:rFonts w:ascii="EurofontC" w:hAnsi="EurofontC" w:cs="Arial"/>
          <w:sz w:val="22"/>
          <w:szCs w:val="22"/>
        </w:rPr>
        <w:t xml:space="preserve"> цвету ма</w:t>
      </w:r>
      <w:r w:rsidR="002778E6" w:rsidRPr="00D36DD3">
        <w:rPr>
          <w:rFonts w:ascii="EurofontC" w:hAnsi="EurofontC" w:cs="Arial"/>
          <w:sz w:val="22"/>
          <w:szCs w:val="22"/>
        </w:rPr>
        <w:t>териала. Вместимость палатки:  3</w:t>
      </w:r>
      <w:r w:rsidRPr="00D36DD3">
        <w:rPr>
          <w:rFonts w:ascii="EurofontC" w:hAnsi="EurofontC" w:cs="Arial"/>
          <w:sz w:val="22"/>
          <w:szCs w:val="22"/>
        </w:rPr>
        <w:t>0 человек.</w:t>
      </w:r>
    </w:p>
    <w:p w14:paraId="06709890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2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2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30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14:paraId="28997C91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34C9F9E" w14:textId="376FBCC8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>амет, внутренний намет, пол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приколыши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</w:p>
    <w:p w14:paraId="4D943B2D" w14:textId="77777777"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14:paraId="4AAF11D3" w14:textId="1DA4D0A9"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163457">
        <w:rPr>
          <w:rFonts w:ascii="EurofontC" w:hAnsi="EurofontC" w:cs="Arial"/>
          <w:sz w:val="22"/>
          <w:szCs w:val="22"/>
        </w:rPr>
        <w:t xml:space="preserve"> с тамбурами</w:t>
      </w:r>
      <w:r w:rsidR="00EF24D2" w:rsidRPr="00D36DD3">
        <w:rPr>
          <w:rFonts w:ascii="EurofontC" w:hAnsi="EurofontC" w:cs="Arial"/>
          <w:sz w:val="22"/>
          <w:szCs w:val="22"/>
        </w:rPr>
        <w:t>, закрывающиеся при помощи клевантов</w:t>
      </w:r>
      <w:r w:rsidR="00EC0D76" w:rsidRPr="00D36DD3">
        <w:rPr>
          <w:rFonts w:ascii="EurofontC" w:hAnsi="EurofontC" w:cs="Arial"/>
          <w:sz w:val="22"/>
          <w:szCs w:val="22"/>
        </w:rPr>
        <w:t xml:space="preserve">,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три окна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 120 мм – 130 мм. Данная система клапана позволяет иметь 100% защиту от ветра и дождя.  </w:t>
      </w:r>
    </w:p>
    <w:p w14:paraId="394BBBBF" w14:textId="1A6FA1B2"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</w:t>
      </w:r>
    </w:p>
    <w:p w14:paraId="296E5E0A" w14:textId="0354F621"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8F24C8" w:rsidRPr="00D36DD3">
        <w:rPr>
          <w:rFonts w:ascii="EurofontC" w:hAnsi="EurofontC" w:cs="Arial"/>
          <w:sz w:val="22"/>
          <w:szCs w:val="22"/>
        </w:rPr>
        <w:t>может</w:t>
      </w:r>
      <w:r w:rsidR="003074F9" w:rsidRPr="00D36DD3">
        <w:rPr>
          <w:rFonts w:ascii="EurofontC" w:hAnsi="EurofontC" w:cs="Arial"/>
          <w:sz w:val="22"/>
          <w:szCs w:val="22"/>
        </w:rPr>
        <w:t xml:space="preserve"> быть изготовлен из </w:t>
      </w:r>
      <w:r w:rsidR="00DB00F6">
        <w:rPr>
          <w:rFonts w:ascii="EurofontC" w:hAnsi="EurofontC" w:cs="Arial"/>
          <w:sz w:val="22"/>
          <w:szCs w:val="22"/>
        </w:rPr>
        <w:t>синтетического войлока белого</w:t>
      </w:r>
      <w:r w:rsidR="008F24C8" w:rsidRPr="00D36DD3">
        <w:rPr>
          <w:rFonts w:ascii="EurofontC" w:hAnsi="EurofontC" w:cs="Arial"/>
          <w:sz w:val="22"/>
          <w:szCs w:val="22"/>
        </w:rPr>
        <w:t xml:space="preserve"> цвета</w:t>
      </w:r>
      <w:r w:rsidR="00DB00F6">
        <w:rPr>
          <w:rFonts w:ascii="EurofontC" w:hAnsi="EurofontC" w:cs="Arial"/>
          <w:sz w:val="22"/>
          <w:szCs w:val="22"/>
        </w:rPr>
        <w:t>.</w:t>
      </w:r>
      <w:r w:rsidR="008F24C8" w:rsidRPr="00D36DD3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0A1A5C56" w14:textId="77777777"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Пол изготавливается из материала с ПВХ-покрытием. </w:t>
      </w:r>
    </w:p>
    <w:p w14:paraId="3054F349" w14:textId="77777777"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4605F928" w14:textId="77777777"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E3451DD" w14:textId="77777777"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357F6C" w14:textId="77777777"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2268"/>
        <w:gridCol w:w="3660"/>
      </w:tblGrid>
      <w:tr w:rsidR="008925B1" w:rsidRPr="00D36DD3" w14:paraId="3A457E8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10D" w14:textId="77777777"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25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02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8C0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14:paraId="344495F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467" w14:textId="77777777"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CCF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6A6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51C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14:paraId="66064B31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B2" w14:textId="77777777"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14:paraId="35BAA8D2" w14:textId="77777777"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E" w14:textId="77777777"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3A2B905" w14:textId="77777777"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CA0" w14:textId="77777777"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F9" w14:textId="77777777"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14:paraId="2031B03E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5BB" w14:textId="77777777"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53C" w14:textId="77777777"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185" w14:textId="77777777"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32C" w14:textId="77777777"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407D76BA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84094B7" w14:textId="4912681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15530-90  арт.1129</w:t>
      </w:r>
      <w:r w:rsidR="00163457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5095ED79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2C40F41" w14:textId="77777777"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lastRenderedPageBreak/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14:paraId="5689F15A" w14:textId="77777777"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843"/>
      </w:tblGrid>
      <w:tr w:rsidR="003074F9" w:rsidRPr="00D36DD3" w14:paraId="2BDE249C" w14:textId="77777777" w:rsidTr="00020973">
        <w:tc>
          <w:tcPr>
            <w:tcW w:w="675" w:type="dxa"/>
          </w:tcPr>
          <w:p w14:paraId="04FCE124" w14:textId="77777777"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7455D494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7655" w:type="dxa"/>
          </w:tcPr>
          <w:p w14:paraId="1BC91BF1" w14:textId="77777777"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0D41AEDE" w14:textId="77777777"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14:paraId="5F7BFEF5" w14:textId="77777777" w:rsidTr="00020973">
        <w:tc>
          <w:tcPr>
            <w:tcW w:w="675" w:type="dxa"/>
          </w:tcPr>
          <w:p w14:paraId="042F43BA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45DBE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Звено 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 фиксаторами</w:t>
            </w:r>
          </w:p>
        </w:tc>
        <w:tc>
          <w:tcPr>
            <w:tcW w:w="1843" w:type="dxa"/>
          </w:tcPr>
          <w:p w14:paraId="2711587A" w14:textId="5A9B1774" w:rsidR="003074F9" w:rsidRPr="00D36DD3" w:rsidRDefault="00B3474F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31</w:t>
            </w:r>
          </w:p>
        </w:tc>
      </w:tr>
      <w:tr w:rsidR="003074F9" w:rsidRPr="00D36DD3" w14:paraId="4EBAC639" w14:textId="77777777" w:rsidTr="00020973">
        <w:trPr>
          <w:trHeight w:val="168"/>
        </w:trPr>
        <w:tc>
          <w:tcPr>
            <w:tcW w:w="675" w:type="dxa"/>
          </w:tcPr>
          <w:p w14:paraId="32F0F783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15435C1" w14:textId="7F93134D" w:rsidR="003074F9" w:rsidRPr="00D36DD3" w:rsidRDefault="00B3474F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Стойка тамбура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9F0CCB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14:paraId="34B6B757" w14:textId="77777777" w:rsidTr="00020973">
        <w:tc>
          <w:tcPr>
            <w:tcW w:w="675" w:type="dxa"/>
          </w:tcPr>
          <w:p w14:paraId="6E5369EC" w14:textId="77777777"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11136E2F" w14:textId="6C752CA9"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Пятка </w:t>
            </w:r>
          </w:p>
        </w:tc>
        <w:tc>
          <w:tcPr>
            <w:tcW w:w="1843" w:type="dxa"/>
          </w:tcPr>
          <w:p w14:paraId="3176C6D5" w14:textId="05FA4614" w:rsidR="003B7505" w:rsidRPr="00D36DD3" w:rsidRDefault="00B3474F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5B266CB6" w14:textId="77777777" w:rsidTr="00020973">
        <w:tc>
          <w:tcPr>
            <w:tcW w:w="675" w:type="dxa"/>
          </w:tcPr>
          <w:p w14:paraId="60A455E7" w14:textId="77777777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B805BD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14:paraId="264FB6D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D36DD3" w14:paraId="2791F108" w14:textId="77777777" w:rsidTr="00020973">
        <w:tc>
          <w:tcPr>
            <w:tcW w:w="675" w:type="dxa"/>
          </w:tcPr>
          <w:p w14:paraId="2F60E50A" w14:textId="75BFC776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33F7E0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14:paraId="25D2EB1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5AF2446C" w14:textId="77777777" w:rsidTr="00020973">
        <w:tc>
          <w:tcPr>
            <w:tcW w:w="675" w:type="dxa"/>
          </w:tcPr>
          <w:p w14:paraId="24D8764E" w14:textId="01AE0454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1F3F633B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843" w:type="dxa"/>
          </w:tcPr>
          <w:p w14:paraId="5DCEA08E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7DB03A71" w14:textId="77777777" w:rsidTr="00020973">
        <w:tc>
          <w:tcPr>
            <w:tcW w:w="675" w:type="dxa"/>
          </w:tcPr>
          <w:p w14:paraId="1B37BF19" w14:textId="7D2C0FA8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4AAF01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843" w:type="dxa"/>
          </w:tcPr>
          <w:p w14:paraId="6CC932D6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399863EE" w14:textId="77777777" w:rsidTr="00020973">
        <w:tc>
          <w:tcPr>
            <w:tcW w:w="675" w:type="dxa"/>
          </w:tcPr>
          <w:p w14:paraId="6CBF073F" w14:textId="21D998B5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7785E20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663C7D1B" w14:textId="694456AE" w:rsidR="003074F9" w:rsidRPr="00D36DD3" w:rsidRDefault="00163457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7F803B03" w14:textId="77777777" w:rsidTr="00020973">
        <w:tc>
          <w:tcPr>
            <w:tcW w:w="675" w:type="dxa"/>
          </w:tcPr>
          <w:p w14:paraId="263E6340" w14:textId="054E2CD2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4272542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37136E6E" w14:textId="4264A615" w:rsidR="003074F9" w:rsidRPr="00D36DD3" w:rsidRDefault="00163457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D36DD3" w14:paraId="7E84ED0E" w14:textId="77777777" w:rsidTr="00020973">
        <w:tc>
          <w:tcPr>
            <w:tcW w:w="675" w:type="dxa"/>
          </w:tcPr>
          <w:p w14:paraId="7564E61C" w14:textId="3F4EA689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B3474F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ADCC279" w14:textId="6D91420E"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Оттяжка веревочная, с деревянным регулятором натяжения</w:t>
            </w:r>
            <w:r w:rsidR="0016345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21D7100" w14:textId="16D8E33D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16345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3DCFA466" w14:textId="77777777" w:rsidTr="00020973">
        <w:trPr>
          <w:trHeight w:val="368"/>
        </w:trPr>
        <w:tc>
          <w:tcPr>
            <w:tcW w:w="675" w:type="dxa"/>
          </w:tcPr>
          <w:p w14:paraId="4FE73E56" w14:textId="22593B8F" w:rsidR="00ED1DD6" w:rsidRPr="002B708B" w:rsidRDefault="002B708B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2B708B">
              <w:rPr>
                <w:rFonts w:ascii="EurofontC" w:hAnsi="EurofontC"/>
              </w:rPr>
              <w:t>11</w:t>
            </w:r>
          </w:p>
        </w:tc>
        <w:tc>
          <w:tcPr>
            <w:tcW w:w="7655" w:type="dxa"/>
          </w:tcPr>
          <w:p w14:paraId="754F493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14:paraId="7DB903B1" w14:textId="2BC1014B" w:rsidR="003074F9" w:rsidRPr="00D36DD3" w:rsidRDefault="00163457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0CEC822B" w14:textId="77777777" w:rsidTr="00020973">
        <w:tc>
          <w:tcPr>
            <w:tcW w:w="675" w:type="dxa"/>
          </w:tcPr>
          <w:p w14:paraId="61E2A3B6" w14:textId="4C7AB137" w:rsidR="003074F9" w:rsidRPr="00D36DD3" w:rsidRDefault="002B708B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  <w:tc>
          <w:tcPr>
            <w:tcW w:w="7655" w:type="dxa"/>
          </w:tcPr>
          <w:p w14:paraId="4EAF61F8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14:paraId="394E53AA" w14:textId="77777777"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67CCECE0" w14:textId="77777777" w:rsidTr="00020973">
        <w:tc>
          <w:tcPr>
            <w:tcW w:w="675" w:type="dxa"/>
          </w:tcPr>
          <w:p w14:paraId="684A6431" w14:textId="61C9314E" w:rsidR="003074F9" w:rsidRPr="00D36DD3" w:rsidRDefault="002B708B" w:rsidP="00B36B71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EurofontC" w:hAnsi="EurofontC" w:cs="Arial"/>
                <w:sz w:val="22"/>
                <w:szCs w:val="22"/>
              </w:rPr>
              <w:t>13</w:t>
            </w:r>
          </w:p>
        </w:tc>
        <w:tc>
          <w:tcPr>
            <w:tcW w:w="7655" w:type="dxa"/>
          </w:tcPr>
          <w:p w14:paraId="08F28AF7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5BC9CD11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3BA83633" w14:textId="531C6F76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F3420CA" w14:textId="77777777"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4DDAAC31" w14:textId="77777777"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14:paraId="590CA03A" w14:textId="77777777" w:rsidR="009F518D" w:rsidRPr="00D36DD3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AE4AB81" w14:textId="3712B2D7" w:rsidR="003A5E34" w:rsidRPr="00D36DD3" w:rsidRDefault="003A5E34" w:rsidP="00ED1DD6">
      <w:pPr>
        <w:rPr>
          <w:rFonts w:ascii="EurofontC" w:hAnsi="EurofontC" w:cs="Arial"/>
          <w:sz w:val="22"/>
          <w:szCs w:val="22"/>
        </w:rPr>
      </w:pPr>
    </w:p>
    <w:sectPr w:rsidR="003A5E34" w:rsidRPr="00D36DD3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69CE" w14:textId="77777777" w:rsidR="00DD06F1" w:rsidRDefault="00DD06F1" w:rsidP="003C7E99">
      <w:r>
        <w:separator/>
      </w:r>
    </w:p>
  </w:endnote>
  <w:endnote w:type="continuationSeparator" w:id="0">
    <w:p w14:paraId="0DF1351A" w14:textId="77777777" w:rsidR="00DD06F1" w:rsidRDefault="00DD06F1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1C37" w14:textId="77777777" w:rsidR="00DD06F1" w:rsidRDefault="00DD06F1" w:rsidP="003C7E99">
      <w:r>
        <w:separator/>
      </w:r>
    </w:p>
  </w:footnote>
  <w:footnote w:type="continuationSeparator" w:id="0">
    <w:p w14:paraId="6C6F93B7" w14:textId="77777777" w:rsidR="00DD06F1" w:rsidRDefault="00DD06F1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20973"/>
    <w:rsid w:val="00043BA3"/>
    <w:rsid w:val="000520AA"/>
    <w:rsid w:val="0008004F"/>
    <w:rsid w:val="00080A58"/>
    <w:rsid w:val="000A6982"/>
    <w:rsid w:val="000A70BA"/>
    <w:rsid w:val="000B0931"/>
    <w:rsid w:val="000B7C14"/>
    <w:rsid w:val="000D2242"/>
    <w:rsid w:val="000D61DD"/>
    <w:rsid w:val="000F37D4"/>
    <w:rsid w:val="000F3D47"/>
    <w:rsid w:val="00110DCD"/>
    <w:rsid w:val="00112AA1"/>
    <w:rsid w:val="00122302"/>
    <w:rsid w:val="00154132"/>
    <w:rsid w:val="001542ED"/>
    <w:rsid w:val="00163457"/>
    <w:rsid w:val="001810AB"/>
    <w:rsid w:val="001830FC"/>
    <w:rsid w:val="0018678F"/>
    <w:rsid w:val="001923A8"/>
    <w:rsid w:val="0019481D"/>
    <w:rsid w:val="001B27AF"/>
    <w:rsid w:val="001B4739"/>
    <w:rsid w:val="001B6210"/>
    <w:rsid w:val="002309DC"/>
    <w:rsid w:val="002433C7"/>
    <w:rsid w:val="002778E6"/>
    <w:rsid w:val="00286937"/>
    <w:rsid w:val="002B0539"/>
    <w:rsid w:val="002B708B"/>
    <w:rsid w:val="002C38F3"/>
    <w:rsid w:val="002D7168"/>
    <w:rsid w:val="003074F9"/>
    <w:rsid w:val="00337A08"/>
    <w:rsid w:val="00340C76"/>
    <w:rsid w:val="00356E87"/>
    <w:rsid w:val="003825A2"/>
    <w:rsid w:val="003A5E34"/>
    <w:rsid w:val="003B7505"/>
    <w:rsid w:val="003C25F7"/>
    <w:rsid w:val="003C7E99"/>
    <w:rsid w:val="00400A11"/>
    <w:rsid w:val="00412D7F"/>
    <w:rsid w:val="0041335C"/>
    <w:rsid w:val="004429A5"/>
    <w:rsid w:val="004457BC"/>
    <w:rsid w:val="004505E0"/>
    <w:rsid w:val="00490D14"/>
    <w:rsid w:val="004A598C"/>
    <w:rsid w:val="004A7FE8"/>
    <w:rsid w:val="004C2AFE"/>
    <w:rsid w:val="004D70E1"/>
    <w:rsid w:val="004F7486"/>
    <w:rsid w:val="005316D8"/>
    <w:rsid w:val="00562B5B"/>
    <w:rsid w:val="005645EF"/>
    <w:rsid w:val="00572F07"/>
    <w:rsid w:val="005939CC"/>
    <w:rsid w:val="00596AEC"/>
    <w:rsid w:val="0059773B"/>
    <w:rsid w:val="005B4A0F"/>
    <w:rsid w:val="00622B30"/>
    <w:rsid w:val="006711F3"/>
    <w:rsid w:val="0068162E"/>
    <w:rsid w:val="006826F7"/>
    <w:rsid w:val="006B031A"/>
    <w:rsid w:val="006F252D"/>
    <w:rsid w:val="007071DA"/>
    <w:rsid w:val="00724D79"/>
    <w:rsid w:val="00727CD0"/>
    <w:rsid w:val="00741AE7"/>
    <w:rsid w:val="00751D23"/>
    <w:rsid w:val="007724FC"/>
    <w:rsid w:val="00780EA6"/>
    <w:rsid w:val="00794FFC"/>
    <w:rsid w:val="007E579B"/>
    <w:rsid w:val="008328A1"/>
    <w:rsid w:val="0088405E"/>
    <w:rsid w:val="008925B1"/>
    <w:rsid w:val="008A0329"/>
    <w:rsid w:val="008A548E"/>
    <w:rsid w:val="008F24C8"/>
    <w:rsid w:val="00907DFC"/>
    <w:rsid w:val="0092394A"/>
    <w:rsid w:val="00931D7B"/>
    <w:rsid w:val="009449CD"/>
    <w:rsid w:val="00950E56"/>
    <w:rsid w:val="009524D4"/>
    <w:rsid w:val="0096730D"/>
    <w:rsid w:val="00976FB5"/>
    <w:rsid w:val="0099510F"/>
    <w:rsid w:val="009A6B4E"/>
    <w:rsid w:val="009B4127"/>
    <w:rsid w:val="009C00BC"/>
    <w:rsid w:val="009F0331"/>
    <w:rsid w:val="009F518D"/>
    <w:rsid w:val="00A1688B"/>
    <w:rsid w:val="00A320BF"/>
    <w:rsid w:val="00A423B7"/>
    <w:rsid w:val="00A65A9A"/>
    <w:rsid w:val="00A81547"/>
    <w:rsid w:val="00AC161E"/>
    <w:rsid w:val="00AC344B"/>
    <w:rsid w:val="00AD0896"/>
    <w:rsid w:val="00AE4C09"/>
    <w:rsid w:val="00B04712"/>
    <w:rsid w:val="00B11D43"/>
    <w:rsid w:val="00B3474F"/>
    <w:rsid w:val="00B36B71"/>
    <w:rsid w:val="00B375AA"/>
    <w:rsid w:val="00B505DE"/>
    <w:rsid w:val="00B5557C"/>
    <w:rsid w:val="00B85DE3"/>
    <w:rsid w:val="00B95612"/>
    <w:rsid w:val="00B96F24"/>
    <w:rsid w:val="00BA21C7"/>
    <w:rsid w:val="00BB263E"/>
    <w:rsid w:val="00BD1DDF"/>
    <w:rsid w:val="00BD763C"/>
    <w:rsid w:val="00BE267F"/>
    <w:rsid w:val="00C03DFD"/>
    <w:rsid w:val="00C30754"/>
    <w:rsid w:val="00C46631"/>
    <w:rsid w:val="00C76395"/>
    <w:rsid w:val="00C775D7"/>
    <w:rsid w:val="00C77C82"/>
    <w:rsid w:val="00C83502"/>
    <w:rsid w:val="00CC5036"/>
    <w:rsid w:val="00CD3145"/>
    <w:rsid w:val="00CE2AD5"/>
    <w:rsid w:val="00CE7C74"/>
    <w:rsid w:val="00D321B9"/>
    <w:rsid w:val="00D36DD3"/>
    <w:rsid w:val="00D84EA0"/>
    <w:rsid w:val="00D93EB8"/>
    <w:rsid w:val="00DB00F6"/>
    <w:rsid w:val="00DD06F1"/>
    <w:rsid w:val="00DD622D"/>
    <w:rsid w:val="00E06149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81880"/>
    <w:rsid w:val="00FA5952"/>
    <w:rsid w:val="00FD446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DF"/>
  <w15:docId w15:val="{C76C2D5E-3FE6-4061-B816-4A6DE49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67EF-5DBD-416A-8D4E-186C3A20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45</cp:revision>
  <cp:lastPrinted>2013-09-10T08:27:00Z</cp:lastPrinted>
  <dcterms:created xsi:type="dcterms:W3CDTF">2015-11-17T13:17:00Z</dcterms:created>
  <dcterms:modified xsi:type="dcterms:W3CDTF">2020-02-07T06:21:00Z</dcterms:modified>
</cp:coreProperties>
</file>